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150" w:rsidRPr="00E64150" w:rsidRDefault="00E64150" w:rsidP="00E64150">
      <w:pPr>
        <w:spacing w:after="0"/>
        <w:ind w:firstLine="709"/>
        <w:rPr>
          <w:rFonts w:ascii="Times New Roman" w:hAnsi="Times New Roman" w:cs="Times New Roman"/>
          <w:sz w:val="28"/>
        </w:rPr>
      </w:pPr>
    </w:p>
    <w:p w:rsidR="00E70735" w:rsidRPr="00E70735" w:rsidRDefault="00E70735" w:rsidP="00E70735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E70735">
        <w:rPr>
          <w:rFonts w:ascii="Times New Roman" w:hAnsi="Times New Roman" w:cs="Times New Roman"/>
          <w:sz w:val="28"/>
        </w:rPr>
        <w:t>За пять лет спасатели Московского авиацентра оказали помощь 800 пострадавшим</w:t>
      </w:r>
    </w:p>
    <w:p w:rsidR="00E70735" w:rsidRPr="00E70735" w:rsidRDefault="00E70735" w:rsidP="00E7073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E70735" w:rsidRPr="00E70735" w:rsidRDefault="00E70735" w:rsidP="00E7073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70735">
        <w:rPr>
          <w:rFonts w:ascii="Times New Roman" w:hAnsi="Times New Roman" w:cs="Times New Roman"/>
          <w:sz w:val="28"/>
        </w:rPr>
        <w:t>В 2019 году, в рамках развития авиационно-спасательных технологий в Московском авиацентре создали службу поискового и авари</w:t>
      </w:r>
      <w:r>
        <w:rPr>
          <w:rFonts w:ascii="Times New Roman" w:hAnsi="Times New Roman" w:cs="Times New Roman"/>
          <w:sz w:val="28"/>
        </w:rPr>
        <w:t xml:space="preserve">йно-спасательного обеспечения. </w:t>
      </w:r>
    </w:p>
    <w:p w:rsidR="00E70735" w:rsidRPr="00E70735" w:rsidRDefault="00E70735" w:rsidP="00E7073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70735">
        <w:rPr>
          <w:rFonts w:ascii="Times New Roman" w:hAnsi="Times New Roman" w:cs="Times New Roman"/>
          <w:sz w:val="28"/>
        </w:rPr>
        <w:t>За 5 лет специалисты выполнили более 2800 выездов:</w:t>
      </w:r>
    </w:p>
    <w:p w:rsidR="00E70735" w:rsidRPr="00E70735" w:rsidRDefault="00E70735" w:rsidP="00E7073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Segoe UI Symbol"/>
          <w:sz w:val="28"/>
        </w:rPr>
        <w:t>-</w:t>
      </w:r>
      <w:r w:rsidRPr="00E70735">
        <w:rPr>
          <w:rFonts w:ascii="Times New Roman" w:hAnsi="Times New Roman" w:cs="Times New Roman"/>
          <w:sz w:val="28"/>
        </w:rPr>
        <w:t xml:space="preserve"> на ДТП</w:t>
      </w:r>
    </w:p>
    <w:p w:rsidR="00E70735" w:rsidRPr="00E70735" w:rsidRDefault="00E70735" w:rsidP="00E7073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Segoe UI Symbol"/>
          <w:sz w:val="28"/>
        </w:rPr>
        <w:t xml:space="preserve">- </w:t>
      </w:r>
      <w:r w:rsidRPr="00E70735">
        <w:rPr>
          <w:rFonts w:ascii="Times New Roman" w:hAnsi="Times New Roman" w:cs="Times New Roman"/>
          <w:sz w:val="28"/>
        </w:rPr>
        <w:t>аварийно-спасательные работы</w:t>
      </w:r>
    </w:p>
    <w:p w:rsidR="00E70735" w:rsidRPr="00E70735" w:rsidRDefault="00E70735" w:rsidP="00E7073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Segoe UI Symbol"/>
          <w:sz w:val="28"/>
        </w:rPr>
        <w:t xml:space="preserve">- </w:t>
      </w:r>
      <w:r w:rsidRPr="00E70735">
        <w:rPr>
          <w:rFonts w:ascii="Times New Roman" w:hAnsi="Times New Roman" w:cs="Times New Roman"/>
          <w:sz w:val="28"/>
        </w:rPr>
        <w:t>на поиск людей на природных территори</w:t>
      </w:r>
      <w:r>
        <w:rPr>
          <w:rFonts w:ascii="Times New Roman" w:hAnsi="Times New Roman" w:cs="Times New Roman"/>
          <w:sz w:val="28"/>
        </w:rPr>
        <w:t>ях</w:t>
      </w:r>
    </w:p>
    <w:p w:rsidR="00E70735" w:rsidRPr="00E70735" w:rsidRDefault="00E70735" w:rsidP="00E7073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70735">
        <w:rPr>
          <w:rFonts w:ascii="Times New Roman" w:hAnsi="Times New Roman" w:cs="Times New Roman"/>
          <w:sz w:val="28"/>
        </w:rPr>
        <w:t>В результате их работы 800 человек</w:t>
      </w:r>
      <w:r>
        <w:rPr>
          <w:rFonts w:ascii="Times New Roman" w:hAnsi="Times New Roman" w:cs="Times New Roman"/>
          <w:sz w:val="28"/>
        </w:rPr>
        <w:t xml:space="preserve"> получили своевременную помощь.</w:t>
      </w:r>
    </w:p>
    <w:p w:rsidR="00E70735" w:rsidRDefault="00E70735" w:rsidP="00E7073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70735">
        <w:rPr>
          <w:rFonts w:ascii="Times New Roman" w:hAnsi="Times New Roman" w:cs="Times New Roman"/>
          <w:sz w:val="28"/>
        </w:rPr>
        <w:t>«Спектр выполняемых спасателями столичного авиацентра задач довольно обширен – помимо вертолётов дежурные смены выезжают на специальном автомобиле на дорожно-транспортные происшествия для ликвидации их последствий. На пожарах проводят разведку места происшествия, осуществляют поиск пострадавших и выполняют тактическую вентиляцию помещений. Также специалисты учреждения обеспечивают безопасность забора воды при привлечении пожарных вертолётов, проводят поисково-спасательные операции в лесных массивах, помогают попавшим в беду животным», – рассказал начальник службы поискового и аварийно-спасательного обеспечения Московского</w:t>
      </w:r>
      <w:r>
        <w:rPr>
          <w:rFonts w:ascii="Times New Roman" w:hAnsi="Times New Roman" w:cs="Times New Roman"/>
          <w:sz w:val="28"/>
        </w:rPr>
        <w:t xml:space="preserve"> авиацентра Александр </w:t>
      </w:r>
      <w:proofErr w:type="spellStart"/>
      <w:r>
        <w:rPr>
          <w:rFonts w:ascii="Times New Roman" w:hAnsi="Times New Roman" w:cs="Times New Roman"/>
          <w:sz w:val="28"/>
        </w:rPr>
        <w:t>Панормов.</w:t>
      </w:r>
      <w:proofErr w:type="spellEnd"/>
    </w:p>
    <w:p w:rsidR="00E70735" w:rsidRPr="00E70735" w:rsidRDefault="00E70735" w:rsidP="00E7073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70735">
        <w:rPr>
          <w:rFonts w:ascii="Times New Roman" w:hAnsi="Times New Roman" w:cs="Times New Roman"/>
          <w:sz w:val="28"/>
        </w:rPr>
        <w:t>В ближайших перспективах специалисты поискового и аварийно-спасательного обеспечения Московского авиацентра продолжат осваивать новое оборудование для спасения людей с высотных зданий, с воды, с ограниченных площадок как в городских услови</w:t>
      </w:r>
      <w:r>
        <w:rPr>
          <w:rFonts w:ascii="Times New Roman" w:hAnsi="Times New Roman" w:cs="Times New Roman"/>
          <w:sz w:val="28"/>
        </w:rPr>
        <w:t>ях, так и за чертой мегаполиса.</w:t>
      </w:r>
    </w:p>
    <w:p w:rsidR="007B089E" w:rsidRPr="00E64150" w:rsidRDefault="00E70735" w:rsidP="00E7073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70735">
        <w:rPr>
          <w:rFonts w:ascii="Times New Roman" w:hAnsi="Times New Roman" w:cs="Times New Roman"/>
          <w:sz w:val="28"/>
        </w:rPr>
        <w:t>Полную версию стать</w:t>
      </w:r>
      <w:r>
        <w:rPr>
          <w:rFonts w:ascii="Times New Roman" w:hAnsi="Times New Roman" w:cs="Times New Roman"/>
          <w:sz w:val="28"/>
        </w:rPr>
        <w:t xml:space="preserve">и вы можете прочитать по ссылке: </w:t>
      </w:r>
      <w:r w:rsidR="00B41CE5" w:rsidRPr="00B41CE5">
        <w:rPr>
          <w:rFonts w:ascii="Times New Roman" w:hAnsi="Times New Roman" w:cs="Times New Roman"/>
          <w:sz w:val="28"/>
        </w:rPr>
        <w:t>https://www.mos.ru/news/item/137119073/</w:t>
      </w:r>
      <w:bookmarkStart w:id="0" w:name="_GoBack"/>
      <w:bookmarkEnd w:id="0"/>
    </w:p>
    <w:sectPr w:rsidR="007B089E" w:rsidRPr="00E64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B4"/>
    <w:rsid w:val="004F2CC7"/>
    <w:rsid w:val="005322B4"/>
    <w:rsid w:val="005750E1"/>
    <w:rsid w:val="007B089E"/>
    <w:rsid w:val="00AB33E1"/>
    <w:rsid w:val="00B41CE5"/>
    <w:rsid w:val="00C97D7E"/>
    <w:rsid w:val="00E64150"/>
    <w:rsid w:val="00E7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055C3"/>
  <w15:chartTrackingRefBased/>
  <w15:docId w15:val="{C901D0DF-ADBB-48C3-8F4E-F3CF383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Мустафин Ильдар Фяннурович</cp:lastModifiedBy>
  <cp:revision>13</cp:revision>
  <dcterms:created xsi:type="dcterms:W3CDTF">2024-03-20T08:32:00Z</dcterms:created>
  <dcterms:modified xsi:type="dcterms:W3CDTF">2024-04-04T06:28:00Z</dcterms:modified>
</cp:coreProperties>
</file>